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571EE8">
      <w:r>
        <w:t>March 27</w:t>
      </w:r>
      <w:r w:rsidR="005B6C6C">
        <w:t>, 2018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5B6C6C" w:rsidRDefault="00571EE8">
      <w:r>
        <w:t>Amanda Saller</w:t>
      </w:r>
      <w:bookmarkStart w:id="0" w:name="_GoBack"/>
      <w:bookmarkEnd w:id="0"/>
    </w:p>
    <w:sectPr w:rsidR="005B6C6C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13A" w:rsidRDefault="0051713A">
      <w:pPr>
        <w:spacing w:after="0" w:line="240" w:lineRule="auto"/>
      </w:pPr>
      <w:r>
        <w:separator/>
      </w:r>
    </w:p>
  </w:endnote>
  <w:endnote w:type="continuationSeparator" w:id="0">
    <w:p w:rsidR="0051713A" w:rsidRDefault="0051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13A" w:rsidRDefault="0051713A">
      <w:pPr>
        <w:spacing w:after="0" w:line="240" w:lineRule="auto"/>
      </w:pPr>
      <w:r>
        <w:separator/>
      </w:r>
    </w:p>
  </w:footnote>
  <w:footnote w:type="continuationSeparator" w:id="0">
    <w:p w:rsidR="0051713A" w:rsidRDefault="0051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7027B"/>
    <w:rsid w:val="001C7577"/>
    <w:rsid w:val="00201B1C"/>
    <w:rsid w:val="00214C43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1713A"/>
    <w:rsid w:val="00571491"/>
    <w:rsid w:val="00571EE8"/>
    <w:rsid w:val="00575896"/>
    <w:rsid w:val="005B6C6C"/>
    <w:rsid w:val="005B6CF8"/>
    <w:rsid w:val="005B6DAF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2D9E"/>
    <w:rsid w:val="00AD7D7A"/>
    <w:rsid w:val="00B05BEA"/>
    <w:rsid w:val="00B16743"/>
    <w:rsid w:val="00B8072E"/>
    <w:rsid w:val="00BC4A0D"/>
    <w:rsid w:val="00CB2A75"/>
    <w:rsid w:val="00D06959"/>
    <w:rsid w:val="00DD711D"/>
    <w:rsid w:val="00E07BAE"/>
    <w:rsid w:val="00E83289"/>
    <w:rsid w:val="00EC1584"/>
    <w:rsid w:val="00EE1A45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95F3F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Props1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2</cp:revision>
  <dcterms:created xsi:type="dcterms:W3CDTF">2018-03-27T21:40:00Z</dcterms:created>
  <dcterms:modified xsi:type="dcterms:W3CDTF">2018-03-27T21:40:00Z</dcterms:modified>
</cp:coreProperties>
</file>